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51" w:rsidRDefault="00E30C51" w:rsidP="00E30C51">
      <w:pPr>
        <w:ind w:firstLine="5529"/>
        <w:jc w:val="center"/>
        <w:rPr>
          <w:rFonts w:ascii="Times New Roman" w:hAnsi="Times New Roman"/>
          <w:sz w:val="28"/>
          <w:szCs w:val="28"/>
        </w:rPr>
      </w:pPr>
      <w:r w:rsidRPr="00F00192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E30C51" w:rsidRPr="00F00192" w:rsidRDefault="00E30C51" w:rsidP="00E30C51">
      <w:pPr>
        <w:ind w:firstLine="5103"/>
        <w:jc w:val="center"/>
        <w:rPr>
          <w:rFonts w:ascii="Times New Roman" w:hAnsi="Times New Roman"/>
          <w:sz w:val="28"/>
          <w:szCs w:val="28"/>
        </w:rPr>
      </w:pPr>
      <w:r w:rsidRPr="00F00192">
        <w:rPr>
          <w:rFonts w:ascii="Times New Roman" w:hAnsi="Times New Roman"/>
          <w:sz w:val="28"/>
          <w:szCs w:val="28"/>
        </w:rPr>
        <w:t xml:space="preserve">к решению </w:t>
      </w:r>
      <w:proofErr w:type="spellStart"/>
      <w:r w:rsidRPr="00F00192">
        <w:rPr>
          <w:rFonts w:ascii="Times New Roman" w:hAnsi="Times New Roman"/>
          <w:sz w:val="28"/>
          <w:szCs w:val="28"/>
        </w:rPr>
        <w:t>Кашинской</w:t>
      </w:r>
      <w:proofErr w:type="spellEnd"/>
      <w:r w:rsidRPr="00F0019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00192">
        <w:rPr>
          <w:rFonts w:ascii="Times New Roman" w:hAnsi="Times New Roman"/>
          <w:sz w:val="28"/>
          <w:szCs w:val="28"/>
        </w:rPr>
        <w:t>городской</w:t>
      </w:r>
      <w:proofErr w:type="gramEnd"/>
    </w:p>
    <w:p w:rsidR="00E30C51" w:rsidRPr="00F00192" w:rsidRDefault="00E30C51" w:rsidP="00E30C51">
      <w:pPr>
        <w:ind w:firstLine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Думы от </w:t>
      </w:r>
      <w:r w:rsidR="00A72E10">
        <w:rPr>
          <w:rFonts w:ascii="Times New Roman" w:hAnsi="Times New Roman"/>
          <w:sz w:val="28"/>
          <w:szCs w:val="28"/>
          <w:u w:val="single"/>
        </w:rPr>
        <w:t xml:space="preserve">25.12.2018 </w:t>
      </w:r>
      <w:r w:rsidR="00A72E10">
        <w:rPr>
          <w:rFonts w:ascii="Times New Roman" w:hAnsi="Times New Roman"/>
          <w:sz w:val="28"/>
          <w:szCs w:val="28"/>
        </w:rPr>
        <w:t xml:space="preserve"> </w:t>
      </w:r>
      <w:r w:rsidR="00A72E10" w:rsidRPr="00A72E10">
        <w:rPr>
          <w:rFonts w:ascii="Times New Roman" w:hAnsi="Times New Roman"/>
          <w:sz w:val="28"/>
          <w:szCs w:val="28"/>
          <w:u w:val="single"/>
        </w:rPr>
        <w:t>№ 67</w:t>
      </w:r>
    </w:p>
    <w:p w:rsidR="00E30C51" w:rsidRPr="0074232F" w:rsidRDefault="00E30C51" w:rsidP="00E30C51">
      <w:pPr>
        <w:rPr>
          <w:rFonts w:ascii="Calibri" w:hAnsi="Calibri"/>
        </w:rPr>
      </w:pPr>
    </w:p>
    <w:p w:rsidR="00E30C51" w:rsidRPr="009729A3" w:rsidRDefault="00E30C51" w:rsidP="00E30C51">
      <w:pPr>
        <w:rPr>
          <w:rFonts w:ascii="Calibri" w:hAnsi="Calibri"/>
          <w:sz w:val="16"/>
          <w:szCs w:val="16"/>
        </w:rPr>
      </w:pPr>
    </w:p>
    <w:p w:rsidR="00E30C51" w:rsidRPr="001077F2" w:rsidRDefault="00E30C51" w:rsidP="00E30C51">
      <w:pPr>
        <w:jc w:val="right"/>
        <w:rPr>
          <w:rFonts w:ascii="Times New Roman" w:hAnsi="Times New Roman"/>
          <w:sz w:val="28"/>
          <w:szCs w:val="28"/>
        </w:rPr>
      </w:pPr>
      <w:r w:rsidRPr="001077F2">
        <w:rPr>
          <w:rFonts w:ascii="Times New Roman" w:hAnsi="Times New Roman"/>
          <w:sz w:val="28"/>
          <w:szCs w:val="28"/>
        </w:rPr>
        <w:t>Прое</w:t>
      </w:r>
      <w:r>
        <w:rPr>
          <w:rFonts w:ascii="Times New Roman" w:hAnsi="Times New Roman"/>
          <w:sz w:val="28"/>
          <w:szCs w:val="28"/>
        </w:rPr>
        <w:t>к</w:t>
      </w:r>
      <w:r w:rsidRPr="001077F2">
        <w:rPr>
          <w:rFonts w:ascii="Times New Roman" w:hAnsi="Times New Roman"/>
          <w:sz w:val="28"/>
          <w:szCs w:val="28"/>
        </w:rPr>
        <w:t>т</w:t>
      </w:r>
    </w:p>
    <w:p w:rsidR="00E30C51" w:rsidRDefault="00E30C51" w:rsidP="00E460ED">
      <w:pPr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0C51" w:rsidRDefault="00E30C51" w:rsidP="00E460ED">
      <w:pPr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0C51" w:rsidRDefault="00E30C51" w:rsidP="00E460ED">
      <w:pPr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60ED" w:rsidRDefault="00E460ED" w:rsidP="00E460ED">
      <w:pPr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ТВЕРСКАЯ ОБЛАСТЬ</w:t>
      </w:r>
    </w:p>
    <w:p w:rsidR="00E460ED" w:rsidRDefault="00E460ED" w:rsidP="00E460E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0ED" w:rsidRDefault="00E460ED" w:rsidP="00E460ED">
      <w:pPr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E460ED">
        <w:rPr>
          <w:rFonts w:ascii="Times New Roman" w:hAnsi="Times New Roman" w:hint="eastAsia"/>
          <w:b/>
          <w:sz w:val="28"/>
          <w:szCs w:val="28"/>
        </w:rPr>
        <w:t>КАШИНСКАЯ</w:t>
      </w:r>
      <w:r w:rsidRPr="00E460ED">
        <w:rPr>
          <w:rFonts w:ascii="Times New Roman" w:hAnsi="Times New Roman"/>
          <w:b/>
          <w:sz w:val="28"/>
          <w:szCs w:val="28"/>
        </w:rPr>
        <w:t xml:space="preserve"> </w:t>
      </w:r>
      <w:r w:rsidRPr="00E460ED">
        <w:rPr>
          <w:rFonts w:ascii="Times New Roman" w:hAnsi="Times New Roman" w:hint="eastAsia"/>
          <w:b/>
          <w:sz w:val="28"/>
          <w:szCs w:val="28"/>
        </w:rPr>
        <w:t>ГОРОДСКАЯ</w:t>
      </w:r>
      <w:r w:rsidRPr="00E460ED">
        <w:rPr>
          <w:rFonts w:ascii="Times New Roman" w:hAnsi="Times New Roman"/>
          <w:b/>
          <w:sz w:val="28"/>
          <w:szCs w:val="28"/>
        </w:rPr>
        <w:t xml:space="preserve"> </w:t>
      </w:r>
      <w:r w:rsidRPr="00E460ED">
        <w:rPr>
          <w:rFonts w:ascii="Times New Roman" w:hAnsi="Times New Roman" w:hint="eastAsia"/>
          <w:b/>
          <w:sz w:val="28"/>
          <w:szCs w:val="28"/>
        </w:rPr>
        <w:t>ДУМА</w:t>
      </w:r>
    </w:p>
    <w:p w:rsidR="00E460ED" w:rsidRDefault="00E460ED" w:rsidP="00E460ED">
      <w:pPr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60ED" w:rsidRDefault="00E460ED" w:rsidP="00E460ED">
      <w:pPr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4311F6">
        <w:rPr>
          <w:rFonts w:ascii="Times New Roman" w:hAnsi="Times New Roman"/>
          <w:b/>
          <w:sz w:val="28"/>
          <w:szCs w:val="28"/>
        </w:rPr>
        <w:t>Р Е Ш Е Н И Е</w:t>
      </w:r>
    </w:p>
    <w:p w:rsidR="00E460ED" w:rsidRDefault="00E460ED" w:rsidP="00E460ED">
      <w:pPr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64" w:type="dxa"/>
        <w:tblInd w:w="-108" w:type="dxa"/>
        <w:tblLook w:val="04A0"/>
      </w:tblPr>
      <w:tblGrid>
        <w:gridCol w:w="108"/>
        <w:gridCol w:w="4506"/>
        <w:gridCol w:w="1164"/>
        <w:gridCol w:w="284"/>
        <w:gridCol w:w="3402"/>
      </w:tblGrid>
      <w:tr w:rsidR="00E460ED" w:rsidTr="003D7FA6">
        <w:trPr>
          <w:gridBefore w:val="1"/>
          <w:wBefore w:w="108" w:type="dxa"/>
          <w:trHeight w:val="618"/>
        </w:trPr>
        <w:tc>
          <w:tcPr>
            <w:tcW w:w="9356" w:type="dxa"/>
            <w:gridSpan w:val="4"/>
            <w:hideMark/>
          </w:tcPr>
          <w:p w:rsidR="00E460ED" w:rsidRDefault="00E460ED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  <w:tab/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ab/>
            </w:r>
            <w:r w:rsidRPr="00E460ED">
              <w:rPr>
                <w:rFonts w:ascii="Times New Roman" w:hAnsi="Times New Roman" w:hint="eastAsia"/>
                <w:sz w:val="28"/>
                <w:szCs w:val="28"/>
                <w:lang w:eastAsia="en-US"/>
              </w:rPr>
              <w:t>г</w:t>
            </w:r>
            <w:r w:rsidRPr="00E460E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r w:rsidRPr="00E460ED">
              <w:rPr>
                <w:rFonts w:ascii="Times New Roman" w:hAnsi="Times New Roman" w:hint="eastAsia"/>
                <w:sz w:val="28"/>
                <w:szCs w:val="28"/>
                <w:lang w:eastAsia="en-US"/>
              </w:rPr>
              <w:t>Кашин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ab/>
              <w:t>№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  <w:tab/>
            </w:r>
          </w:p>
        </w:tc>
      </w:tr>
      <w:tr w:rsidR="00E460ED" w:rsidTr="003D7FA6">
        <w:trPr>
          <w:gridBefore w:val="1"/>
          <w:wBefore w:w="108" w:type="dxa"/>
          <w:trHeight w:val="988"/>
        </w:trPr>
        <w:tc>
          <w:tcPr>
            <w:tcW w:w="4506" w:type="dxa"/>
          </w:tcPr>
          <w:p w:rsidR="00E460ED" w:rsidRDefault="003D7FA6" w:rsidP="003D7FA6">
            <w:pPr>
              <w:spacing w:line="256" w:lineRule="auto"/>
              <w:rPr>
                <w:rFonts w:ascii="Times New Roman" w:hAnsi="Times New Roman"/>
                <w:b/>
                <w:noProof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         утверждении           Правил</w:t>
            </w:r>
            <w:r w:rsidRPr="00AD6550">
              <w:rPr>
                <w:rFonts w:ascii="Times New Roman" w:hAnsi="Times New Roman"/>
                <w:sz w:val="28"/>
                <w:szCs w:val="28"/>
              </w:rPr>
              <w:t xml:space="preserve"> благоустройства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Кашинский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городской округ      Тверской              области</w:t>
            </w:r>
          </w:p>
        </w:tc>
        <w:tc>
          <w:tcPr>
            <w:tcW w:w="4850" w:type="dxa"/>
            <w:gridSpan w:val="3"/>
          </w:tcPr>
          <w:p w:rsidR="00E460ED" w:rsidRDefault="00E460ED">
            <w:pPr>
              <w:spacing w:line="256" w:lineRule="auto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en-US"/>
              </w:rPr>
            </w:pPr>
          </w:p>
        </w:tc>
      </w:tr>
      <w:tr w:rsidR="00E460ED" w:rsidRPr="006B79B6" w:rsidTr="00E460ED">
        <w:tc>
          <w:tcPr>
            <w:tcW w:w="5778" w:type="dxa"/>
            <w:gridSpan w:val="3"/>
            <w:shd w:val="clear" w:color="auto" w:fill="auto"/>
          </w:tcPr>
          <w:p w:rsidR="00E460ED" w:rsidRDefault="00E460ED" w:rsidP="00735253">
            <w:pPr>
              <w:widowControl w:val="0"/>
              <w:ind w:right="10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460ED" w:rsidRPr="006B79B6" w:rsidRDefault="00E460ED" w:rsidP="00735253">
            <w:pPr>
              <w:widowControl w:val="0"/>
              <w:ind w:right="10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E460ED" w:rsidRPr="006B79B6" w:rsidRDefault="00E460ED" w:rsidP="00735253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460ED" w:rsidRPr="006B79B6" w:rsidRDefault="00E460ED" w:rsidP="00735253">
            <w:pPr>
              <w:widowControl w:val="0"/>
              <w:tabs>
                <w:tab w:val="left" w:pos="4358"/>
              </w:tabs>
              <w:ind w:right="-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460ED" w:rsidRPr="006B79B6" w:rsidRDefault="003D7FA6" w:rsidP="00E460ED">
      <w:pPr>
        <w:widowControl w:val="0"/>
        <w:tabs>
          <w:tab w:val="left" w:pos="10205"/>
        </w:tabs>
        <w:ind w:firstLine="709"/>
        <w:jc w:val="both"/>
        <w:rPr>
          <w:rFonts w:ascii="Times New Roman" w:hAnsi="Times New Roman"/>
          <w:sz w:val="28"/>
          <w:szCs w:val="24"/>
        </w:rPr>
      </w:pPr>
      <w:r w:rsidRPr="002E0485">
        <w:rPr>
          <w:rFonts w:ascii="Times New Roman" w:hAnsi="Times New Roman"/>
          <w:sz w:val="28"/>
          <w:szCs w:val="28"/>
        </w:rPr>
        <w:t>В соответствии с Федеральным законом № 131-ФЗ от 06.10.2003 г. «Об общих принципах ор</w:t>
      </w:r>
      <w:r>
        <w:rPr>
          <w:rFonts w:ascii="Times New Roman" w:hAnsi="Times New Roman"/>
          <w:sz w:val="28"/>
          <w:szCs w:val="28"/>
        </w:rPr>
        <w:t>г</w:t>
      </w:r>
      <w:r w:rsidRPr="002E0485">
        <w:rPr>
          <w:rFonts w:ascii="Times New Roman" w:hAnsi="Times New Roman"/>
          <w:sz w:val="28"/>
          <w:szCs w:val="28"/>
        </w:rPr>
        <w:t>анизации местного самоуправления в Российской Федерации»,</w:t>
      </w:r>
      <w:r w:rsidRPr="007342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приказом Министерства строительства и жилищно-коммунального хозяйства РФ №711/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от 13.04.2017 «Об утверждении методических рекомендаций для подготовки правил благоустройства территории поселений, городских округов, внутригородских районов», Уставом Кашинского городского округа тверской области</w:t>
      </w:r>
    </w:p>
    <w:tbl>
      <w:tblPr>
        <w:tblW w:w="0" w:type="auto"/>
        <w:tblLayout w:type="fixed"/>
        <w:tblLook w:val="04A0"/>
      </w:tblPr>
      <w:tblGrid>
        <w:gridCol w:w="1242"/>
        <w:gridCol w:w="6804"/>
        <w:gridCol w:w="1418"/>
      </w:tblGrid>
      <w:tr w:rsidR="00E460ED" w:rsidRPr="006B79B6" w:rsidTr="00735253">
        <w:tc>
          <w:tcPr>
            <w:tcW w:w="1242" w:type="dxa"/>
            <w:shd w:val="clear" w:color="auto" w:fill="auto"/>
          </w:tcPr>
          <w:p w:rsidR="00E460ED" w:rsidRPr="006B79B6" w:rsidRDefault="00E460ED" w:rsidP="00735253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E460ED" w:rsidRPr="006B79B6" w:rsidRDefault="00E460ED" w:rsidP="00735253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460ED" w:rsidRPr="006B79B6" w:rsidRDefault="00E460ED" w:rsidP="00735253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E460ED" w:rsidRPr="006B79B6" w:rsidTr="00735253">
        <w:tc>
          <w:tcPr>
            <w:tcW w:w="1242" w:type="dxa"/>
            <w:shd w:val="clear" w:color="auto" w:fill="auto"/>
          </w:tcPr>
          <w:p w:rsidR="00E460ED" w:rsidRPr="006B79B6" w:rsidRDefault="00E460ED" w:rsidP="00735253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E460ED" w:rsidRPr="00EB51B7" w:rsidRDefault="00E460ED" w:rsidP="00735253">
            <w:pPr>
              <w:widowControl w:val="0"/>
              <w:tabs>
                <w:tab w:val="left" w:pos="10205"/>
              </w:tabs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51B7">
              <w:rPr>
                <w:rFonts w:ascii="Times New Roman" w:hAnsi="Times New Roman"/>
                <w:b/>
                <w:sz w:val="28"/>
                <w:szCs w:val="24"/>
              </w:rPr>
              <w:t>КАШИНСКАЯ ГОРОДСКАЯ ДУМА РЕШИЛА:</w:t>
            </w:r>
          </w:p>
        </w:tc>
        <w:tc>
          <w:tcPr>
            <w:tcW w:w="1418" w:type="dxa"/>
            <w:shd w:val="clear" w:color="auto" w:fill="auto"/>
          </w:tcPr>
          <w:p w:rsidR="00E460ED" w:rsidRPr="006B79B6" w:rsidRDefault="00E460ED" w:rsidP="00735253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E460ED" w:rsidRPr="006B79B6" w:rsidTr="00735253">
        <w:tc>
          <w:tcPr>
            <w:tcW w:w="1242" w:type="dxa"/>
            <w:shd w:val="clear" w:color="auto" w:fill="auto"/>
          </w:tcPr>
          <w:p w:rsidR="00E460ED" w:rsidRPr="006B79B6" w:rsidRDefault="00E460ED" w:rsidP="00735253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E460ED" w:rsidRPr="006B79B6" w:rsidRDefault="00E460ED" w:rsidP="00735253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460ED" w:rsidRPr="006B79B6" w:rsidRDefault="00E460ED" w:rsidP="00735253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C61202" w:rsidRDefault="00C61202" w:rsidP="00C6120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E0485">
        <w:rPr>
          <w:rFonts w:ascii="Times New Roman" w:hAnsi="Times New Roman"/>
          <w:sz w:val="28"/>
          <w:szCs w:val="28"/>
        </w:rPr>
        <w:t xml:space="preserve">1. Утвердить Правила благоустройства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Кашинский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городской округ Тверской области (Приложение)</w:t>
      </w:r>
      <w:r w:rsidRPr="002E0485">
        <w:rPr>
          <w:rFonts w:ascii="Times New Roman" w:hAnsi="Times New Roman"/>
          <w:sz w:val="28"/>
          <w:szCs w:val="28"/>
        </w:rPr>
        <w:t>.</w:t>
      </w:r>
    </w:p>
    <w:p w:rsidR="00C61202" w:rsidRDefault="00C61202" w:rsidP="00C6120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Отменить решение Совета депутатов городского поселения</w:t>
      </w:r>
      <w:r w:rsidR="009D5D46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город Кашин № 23 от 30.10.2017 «Об утверждении Правил благоустройства и содержания городской среды городского поселения - город Кашин Кашинского района Тверской области».</w:t>
      </w:r>
    </w:p>
    <w:p w:rsidR="00C61202" w:rsidRPr="002E0485" w:rsidRDefault="00C61202" w:rsidP="00C6120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3. </w:t>
      </w:r>
      <w:r w:rsidRPr="002E0485">
        <w:rPr>
          <w:rFonts w:ascii="Times New Roman" w:hAnsi="Times New Roman"/>
          <w:sz w:val="28"/>
          <w:szCs w:val="28"/>
        </w:rPr>
        <w:t>Настоящее решение вступает в силу со дня</w:t>
      </w:r>
      <w:r>
        <w:rPr>
          <w:rFonts w:ascii="Times New Roman" w:hAnsi="Times New Roman"/>
          <w:sz w:val="28"/>
          <w:szCs w:val="28"/>
        </w:rPr>
        <w:t xml:space="preserve"> его</w:t>
      </w:r>
      <w:r w:rsidRPr="002E0485">
        <w:rPr>
          <w:rFonts w:ascii="Times New Roman" w:hAnsi="Times New Roman"/>
          <w:sz w:val="28"/>
          <w:szCs w:val="28"/>
        </w:rPr>
        <w:t xml:space="preserve"> официального опубликова</w:t>
      </w:r>
      <w:r>
        <w:rPr>
          <w:rFonts w:ascii="Times New Roman" w:hAnsi="Times New Roman"/>
          <w:sz w:val="28"/>
          <w:szCs w:val="28"/>
        </w:rPr>
        <w:t>ния в газете «</w:t>
      </w:r>
      <w:proofErr w:type="spellStart"/>
      <w:r>
        <w:rPr>
          <w:rFonts w:ascii="Times New Roman" w:hAnsi="Times New Roman"/>
          <w:sz w:val="28"/>
          <w:szCs w:val="28"/>
        </w:rPr>
        <w:t>Кашинская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газета» и подлежит размещению на официальном сайте </w:t>
      </w:r>
      <w:r w:rsidR="009D5D46">
        <w:rPr>
          <w:rFonts w:ascii="Times New Roman" w:hAnsi="Times New Roman"/>
          <w:sz w:val="28"/>
          <w:szCs w:val="28"/>
        </w:rPr>
        <w:t>Кашинского городского округа в сети Интернет.</w:t>
      </w:r>
    </w:p>
    <w:p w:rsidR="00E460ED" w:rsidRPr="006B79B6" w:rsidRDefault="00E460ED" w:rsidP="00E460ED">
      <w:pPr>
        <w:widowControl w:val="0"/>
        <w:tabs>
          <w:tab w:val="left" w:pos="10205"/>
        </w:tabs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460ED" w:rsidRPr="006B79B6" w:rsidRDefault="00E460ED" w:rsidP="00E460ED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  <w:szCs w:val="24"/>
        </w:rPr>
      </w:pPr>
    </w:p>
    <w:p w:rsidR="002970C4" w:rsidRDefault="00E460ED" w:rsidP="00E460ED">
      <w:pPr>
        <w:rPr>
          <w:rFonts w:ascii="Times New Roman" w:hAnsi="Times New Roman"/>
          <w:sz w:val="28"/>
          <w:szCs w:val="24"/>
        </w:rPr>
      </w:pPr>
      <w:r w:rsidRPr="006B79B6">
        <w:rPr>
          <w:rFonts w:ascii="Times New Roman" w:hAnsi="Times New Roman"/>
          <w:sz w:val="28"/>
          <w:szCs w:val="24"/>
        </w:rPr>
        <w:t xml:space="preserve">Председатель </w:t>
      </w:r>
      <w:proofErr w:type="spellStart"/>
      <w:r w:rsidRPr="006B79B6">
        <w:rPr>
          <w:rFonts w:ascii="Times New Roman" w:hAnsi="Times New Roman"/>
          <w:sz w:val="28"/>
          <w:szCs w:val="24"/>
        </w:rPr>
        <w:t>Кашинской</w:t>
      </w:r>
      <w:proofErr w:type="spellEnd"/>
      <w:r w:rsidRPr="006B79B6">
        <w:rPr>
          <w:rFonts w:ascii="Times New Roman" w:hAnsi="Times New Roman"/>
          <w:sz w:val="28"/>
          <w:szCs w:val="24"/>
        </w:rPr>
        <w:t xml:space="preserve"> городской Думы</w:t>
      </w:r>
      <w:r>
        <w:rPr>
          <w:rFonts w:ascii="Times New Roman" w:hAnsi="Times New Roman"/>
          <w:sz w:val="28"/>
          <w:szCs w:val="24"/>
        </w:rPr>
        <w:t xml:space="preserve">  </w:t>
      </w:r>
      <w:r w:rsidR="009D5D46">
        <w:rPr>
          <w:rFonts w:ascii="Times New Roman" w:hAnsi="Times New Roman"/>
          <w:sz w:val="28"/>
          <w:szCs w:val="24"/>
        </w:rPr>
        <w:t xml:space="preserve">                            </w:t>
      </w:r>
      <w:r>
        <w:rPr>
          <w:rFonts w:ascii="Times New Roman" w:hAnsi="Times New Roman"/>
          <w:sz w:val="28"/>
          <w:szCs w:val="24"/>
        </w:rPr>
        <w:t xml:space="preserve"> </w:t>
      </w:r>
      <w:bookmarkStart w:id="0" w:name="_GoBack"/>
      <w:bookmarkEnd w:id="0"/>
      <w:r w:rsidR="009D5D46">
        <w:rPr>
          <w:rFonts w:ascii="Times New Roman" w:hAnsi="Times New Roman"/>
          <w:sz w:val="28"/>
          <w:szCs w:val="24"/>
        </w:rPr>
        <w:t>И. А. Мурашова</w:t>
      </w:r>
    </w:p>
    <w:p w:rsidR="009D5D46" w:rsidRDefault="009D5D46" w:rsidP="00E460ED">
      <w:pPr>
        <w:rPr>
          <w:rFonts w:ascii="Times New Roman" w:hAnsi="Times New Roman"/>
          <w:sz w:val="28"/>
          <w:szCs w:val="24"/>
        </w:rPr>
      </w:pPr>
    </w:p>
    <w:p w:rsidR="009D5D46" w:rsidRDefault="009D5D46" w:rsidP="00E460ED">
      <w:pPr>
        <w:rPr>
          <w:rFonts w:ascii="Times New Roman" w:hAnsi="Times New Roman"/>
          <w:sz w:val="28"/>
          <w:szCs w:val="24"/>
        </w:rPr>
      </w:pPr>
    </w:p>
    <w:p w:rsidR="009D5D46" w:rsidRDefault="009D5D46" w:rsidP="00E460ED">
      <w:pPr>
        <w:rPr>
          <w:rFonts w:ascii="Times New Roman" w:hAnsi="Times New Roman"/>
          <w:sz w:val="28"/>
          <w:szCs w:val="24"/>
        </w:rPr>
      </w:pPr>
    </w:p>
    <w:p w:rsidR="009D5D46" w:rsidRDefault="009D5D46" w:rsidP="00E460ED">
      <w:r>
        <w:rPr>
          <w:rFonts w:ascii="Times New Roman" w:hAnsi="Times New Roman"/>
          <w:sz w:val="28"/>
          <w:szCs w:val="24"/>
        </w:rPr>
        <w:t>Глава Кашинского городского округа</w:t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  <w:t xml:space="preserve">       Г. Г. </w:t>
      </w:r>
      <w:proofErr w:type="spellStart"/>
      <w:r>
        <w:rPr>
          <w:rFonts w:ascii="Times New Roman" w:hAnsi="Times New Roman"/>
          <w:sz w:val="28"/>
          <w:szCs w:val="24"/>
        </w:rPr>
        <w:t>Баландин</w:t>
      </w:r>
      <w:proofErr w:type="spellEnd"/>
    </w:p>
    <w:sectPr w:rsidR="009D5D46" w:rsidSect="00FB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60ED"/>
    <w:rsid w:val="002970C4"/>
    <w:rsid w:val="003D7FA6"/>
    <w:rsid w:val="00613561"/>
    <w:rsid w:val="009D5D46"/>
    <w:rsid w:val="00A72E10"/>
    <w:rsid w:val="00C61202"/>
    <w:rsid w:val="00DA159A"/>
    <w:rsid w:val="00E30C51"/>
    <w:rsid w:val="00E460ED"/>
    <w:rsid w:val="00FB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0ED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460ED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60ED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0C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C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Смирнова Ирина</cp:lastModifiedBy>
  <cp:revision>5</cp:revision>
  <dcterms:created xsi:type="dcterms:W3CDTF">2018-12-24T12:13:00Z</dcterms:created>
  <dcterms:modified xsi:type="dcterms:W3CDTF">2018-12-26T05:55:00Z</dcterms:modified>
</cp:coreProperties>
</file>